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F6C" w:rsidRPr="00131F6C" w:rsidRDefault="00131F6C" w:rsidP="00131F6C">
      <w:pPr>
        <w:shd w:val="clear" w:color="auto" w:fill="FFFFFF"/>
        <w:spacing w:after="240"/>
        <w:rPr>
          <w:rFonts w:ascii="Helvetica Neue" w:eastAsia="Times New Roman" w:hAnsi="Helvetica Neue" w:cs="Times New Roman"/>
          <w:color w:val="000000"/>
        </w:rPr>
      </w:pP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Hi Class,</w:t>
      </w:r>
    </w:p>
    <w:p w:rsidR="00131F6C" w:rsidRPr="00131F6C" w:rsidRDefault="00131F6C" w:rsidP="00131F6C">
      <w:pPr>
        <w:shd w:val="clear" w:color="auto" w:fill="FFFFFF"/>
        <w:spacing w:after="240"/>
        <w:rPr>
          <w:rFonts w:ascii="Helvetica Neue" w:eastAsia="Times New Roman" w:hAnsi="Helvetica Neue" w:cs="Times New Roman"/>
          <w:color w:val="000000"/>
        </w:rPr>
      </w:pPr>
      <w:r w:rsidRPr="00131F6C">
        <w:rPr>
          <w:rFonts w:ascii="Comic Sans MS" w:eastAsia="Times New Roman" w:hAnsi="Comic Sans MS" w:cs="Times New Roman"/>
          <w:color w:val="000000"/>
          <w:sz w:val="27"/>
          <w:szCs w:val="27"/>
          <w:shd w:val="clear" w:color="auto" w:fill="FF9900"/>
        </w:rPr>
        <w:t>These instructions are for the Week 7 assignment. </w:t>
      </w:r>
    </w:p>
    <w:p w:rsidR="00131F6C" w:rsidRPr="00131F6C" w:rsidRDefault="00131F6C" w:rsidP="00131F6C">
      <w:pPr>
        <w:shd w:val="clear" w:color="auto" w:fill="FFFFFF"/>
        <w:spacing w:after="240"/>
        <w:rPr>
          <w:rFonts w:ascii="Helvetica Neue" w:eastAsia="Times New Roman" w:hAnsi="Helvetica Neue" w:cs="Times New Roman"/>
          <w:color w:val="000000"/>
        </w:rPr>
      </w:pP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After watching the Intelligent Hospital Pavilion ICU Video, write a paper in which you:</w:t>
      </w:r>
    </w:p>
    <w:p w:rsidR="00131F6C" w:rsidRPr="00131F6C" w:rsidRDefault="00131F6C" w:rsidP="00131F6C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Identify and describe technology discussed in the video that you feel are of benefit </w:t>
      </w:r>
      <w:r w:rsidRPr="00131F6C">
        <w:rPr>
          <w:rFonts w:ascii="inherit" w:eastAsia="Times New Roman" w:hAnsi="inherit" w:cs="Times New Roman"/>
          <w:b/>
          <w:bCs/>
          <w:color w:val="000000"/>
          <w:bdr w:val="none" w:sz="0" w:space="0" w:color="auto" w:frame="1"/>
        </w:rPr>
        <w:t>or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 risk to both patients and nurses. 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  <w:shd w:val="clear" w:color="auto" w:fill="FFFF00"/>
        </w:rPr>
        <w:t>Only describe 1 or 2 elements from the video, </w:t>
      </w:r>
      <w:r w:rsidRPr="00131F6C">
        <w:rPr>
          <w:rFonts w:ascii="inherit" w:eastAsia="Times New Roman" w:hAnsi="inherit" w:cs="Times New Roman"/>
          <w:b/>
          <w:bCs/>
          <w:color w:val="000000"/>
          <w:bdr w:val="none" w:sz="0" w:space="0" w:color="auto" w:frame="1"/>
          <w:shd w:val="clear" w:color="auto" w:fill="FFFF00"/>
        </w:rPr>
        <w:t>not all.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  <w:shd w:val="clear" w:color="auto" w:fill="FFFF00"/>
        </w:rPr>
        <w:t> </w:t>
      </w:r>
    </w:p>
    <w:p w:rsidR="00131F6C" w:rsidRPr="00131F6C" w:rsidRDefault="00131F6C" w:rsidP="00131F6C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Explain the</w:t>
      </w:r>
      <w:r w:rsidRPr="00131F6C">
        <w:rPr>
          <w:rFonts w:ascii="inherit" w:eastAsia="Times New Roman" w:hAnsi="inherit" w:cs="Times New Roman"/>
          <w:color w:val="000000"/>
          <w:bdr w:val="none" w:sz="0" w:space="0" w:color="auto" w:frame="1"/>
        </w:rPr>
        <w:t> 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  <w:shd w:val="clear" w:color="auto" w:fill="99CC00"/>
        </w:rPr>
        <w:t>benefits and/or risks</w:t>
      </w:r>
      <w:r w:rsidRPr="00131F6C">
        <w:rPr>
          <w:rFonts w:ascii="inherit" w:eastAsia="Times New Roman" w:hAnsi="inherit" w:cs="Times New Roman"/>
          <w:color w:val="000000"/>
          <w:bdr w:val="none" w:sz="0" w:space="0" w:color="auto" w:frame="1"/>
        </w:rPr>
        <w:t> 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of using the technology discussed.</w:t>
      </w:r>
    </w:p>
    <w:p w:rsidR="00131F6C" w:rsidRPr="00131F6C" w:rsidRDefault="00131F6C" w:rsidP="00131F6C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Explain why you</w:t>
      </w:r>
      <w:r w:rsidRPr="00131F6C">
        <w:rPr>
          <w:rFonts w:ascii="inherit" w:eastAsia="Times New Roman" w:hAnsi="inherit" w:cs="Times New Roman"/>
          <w:color w:val="000000"/>
          <w:bdr w:val="none" w:sz="0" w:space="0" w:color="auto" w:frame="1"/>
        </w:rPr>
        <w:t> 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  <w:shd w:val="clear" w:color="auto" w:fill="00FFFF"/>
        </w:rPr>
        <w:t>do or do not support</w:t>
      </w:r>
      <w:r w:rsidRPr="00131F6C">
        <w:rPr>
          <w:rFonts w:ascii="inherit" w:eastAsia="Times New Roman" w:hAnsi="inherit" w:cs="Times New Roman"/>
          <w:color w:val="000000"/>
          <w:bdr w:val="none" w:sz="0" w:space="0" w:color="auto" w:frame="1"/>
        </w:rPr>
        <w:t> 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this type of technology. (Explaining the benefits or risks does not automatically indicate that you do/do not support the technology). </w:t>
      </w:r>
      <w:r w:rsidRPr="00131F6C">
        <w:rPr>
          <w:rFonts w:ascii="Comic Sans MS" w:eastAsia="Times New Roman" w:hAnsi="Comic Sans MS" w:cs="Times New Roman"/>
          <w:color w:val="000000"/>
          <w:bdr w:val="none" w:sz="0" w:space="0" w:color="auto" w:frame="1"/>
        </w:rPr>
        <w:t>You must state for each element you describe: </w:t>
      </w:r>
      <w:r w:rsidRPr="00131F6C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CC99"/>
        </w:rPr>
        <w:t>"I do/do not support this technology because....". </w:t>
      </w:r>
    </w:p>
    <w:p w:rsidR="00131F6C" w:rsidRPr="00131F6C" w:rsidRDefault="00131F6C" w:rsidP="00131F6C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31F6C">
        <w:rPr>
          <w:rFonts w:ascii="Comic Sans MS" w:eastAsia="Times New Roman" w:hAnsi="Comic Sans MS" w:cs="Times New Roman"/>
          <w:color w:val="000000"/>
          <w:sz w:val="27"/>
          <w:szCs w:val="27"/>
          <w:shd w:val="clear" w:color="auto" w:fill="CC99FF"/>
        </w:rPr>
        <w:t>The use of "I" is </w:t>
      </w:r>
      <w:r w:rsidRPr="00131F6C">
        <w:rPr>
          <w:rFonts w:ascii="Comic Sans MS" w:eastAsia="Times New Roman" w:hAnsi="Comic Sans MS" w:cs="Times New Roman"/>
          <w:color w:val="FF0000"/>
          <w:sz w:val="27"/>
          <w:szCs w:val="27"/>
          <w:shd w:val="clear" w:color="auto" w:fill="CC99FF"/>
        </w:rPr>
        <w:t>required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  <w:shd w:val="clear" w:color="auto" w:fill="CC99FF"/>
        </w:rPr>
        <w:t> for this assignment.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 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fldChar w:fldCharType="begin"/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instrText xml:space="preserve"> INCLUDEPICTURE "" \* MERGEFORMATINET </w:instrTex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fldChar w:fldCharType="separate"/>
      </w:r>
      <w:r w:rsidRPr="00131F6C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</w:rPr>
        <w:t>Error! Filename not specified.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fldChar w:fldCharType="end"/>
      </w:r>
    </w:p>
    <w:p w:rsidR="00131F6C" w:rsidRPr="00131F6C" w:rsidRDefault="00131F6C" w:rsidP="00131F6C">
      <w:pPr>
        <w:shd w:val="clear" w:color="auto" w:fill="FFFFFF"/>
        <w:rPr>
          <w:rFonts w:ascii="Helvetica Neue" w:eastAsia="Times New Roman" w:hAnsi="Helvetica Neue" w:cs="Times New Roman"/>
          <w:color w:val="000000"/>
        </w:rPr>
      </w:pP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Your paper should be a </w:t>
      </w:r>
      <w:r w:rsidRPr="00131F6C">
        <w:rPr>
          <w:rFonts w:ascii="Comic Sans MS" w:eastAsia="Times New Roman" w:hAnsi="Comic Sans MS" w:cs="Times New Roman"/>
          <w:color w:val="FF6600"/>
          <w:sz w:val="36"/>
          <w:szCs w:val="36"/>
        </w:rPr>
        <w:t>minimum of three pages </w:t>
      </w:r>
      <w:r w:rsidRPr="00131F6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</w:rPr>
        <w:t>(not including cover page and references). It must be 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written in </w:t>
      </w:r>
      <w:r w:rsidRPr="00131F6C">
        <w:rPr>
          <w:rFonts w:ascii="Comic Sans MS" w:eastAsia="Times New Roman" w:hAnsi="Comic Sans MS" w:cs="Times New Roman"/>
          <w:color w:val="339966"/>
          <w:sz w:val="36"/>
          <w:szCs w:val="36"/>
          <w:bdr w:val="none" w:sz="0" w:space="0" w:color="auto" w:frame="1"/>
        </w:rPr>
        <w:t>APA format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 with at least </w:t>
      </w:r>
      <w:r w:rsidRPr="00131F6C">
        <w:rPr>
          <w:rFonts w:ascii="Comic Sans MS" w:eastAsia="Times New Roman" w:hAnsi="Comic Sans MS" w:cs="Times New Roman"/>
          <w:color w:val="0000FF"/>
          <w:sz w:val="36"/>
          <w:szCs w:val="36"/>
        </w:rPr>
        <w:t>two outside </w:t>
      </w:r>
      <w:r w:rsidRPr="00131F6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</w:rPr>
        <w:t>(do not include the video as one of your references)</w:t>
      </w:r>
      <w:r w:rsidRPr="00131F6C">
        <w:rPr>
          <w:rFonts w:ascii="Comic Sans MS" w:eastAsia="Times New Roman" w:hAnsi="Comic Sans MS" w:cs="Times New Roman"/>
          <w:color w:val="0000FF"/>
          <w:sz w:val="36"/>
          <w:szCs w:val="36"/>
        </w:rPr>
        <w:t> credible </w:t>
      </w:r>
      <w:r w:rsidRPr="00131F6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</w:rPr>
        <w:t>and</w:t>
      </w:r>
      <w:r w:rsidRPr="00131F6C">
        <w:rPr>
          <w:rFonts w:ascii="Comic Sans MS" w:eastAsia="Times New Roman" w:hAnsi="Comic Sans MS" w:cs="Times New Roman"/>
          <w:color w:val="0000FF"/>
          <w:sz w:val="36"/>
          <w:szCs w:val="36"/>
        </w:rPr>
        <w:t> current </w:t>
      </w:r>
      <w:r w:rsidRPr="00131F6C">
        <w:rPr>
          <w:rFonts w:ascii="Comic Sans MS" w:eastAsia="Times New Roman" w:hAnsi="Comic Sans MS" w:cs="Times New Roman"/>
          <w:color w:val="0000FF"/>
          <w:sz w:val="36"/>
          <w:szCs w:val="36"/>
          <w:bdr w:val="none" w:sz="0" w:space="0" w:color="auto" w:frame="1"/>
        </w:rPr>
        <w:t>references</w:t>
      </w:r>
      <w:r w:rsidRPr="00131F6C">
        <w:rPr>
          <w:rFonts w:ascii="Comic Sans MS" w:eastAsia="Times New Roman" w:hAnsi="Comic Sans MS" w:cs="Times New Roman"/>
          <w:sz w:val="27"/>
          <w:szCs w:val="27"/>
          <w:bdr w:val="none" w:sz="0" w:space="0" w:color="auto" w:frame="1"/>
        </w:rPr>
        <w:t> (less than 5 years old)</w:t>
      </w:r>
      <w:r w:rsidRPr="00131F6C">
        <w:rPr>
          <w:rFonts w:ascii="Comic Sans MS" w:eastAsia="Times New Roman" w:hAnsi="Comic Sans MS" w:cs="Times New Roman"/>
          <w:color w:val="000000"/>
          <w:sz w:val="27"/>
          <w:szCs w:val="27"/>
        </w:rPr>
        <w:t>.</w:t>
      </w:r>
      <w:r w:rsidRPr="00131F6C">
        <w:rPr>
          <w:rFonts w:ascii="inherit" w:eastAsia="Times New Roman" w:hAnsi="inherit" w:cs="Times New Roman"/>
          <w:color w:val="000000"/>
          <w:bdr w:val="none" w:sz="0" w:space="0" w:color="auto" w:frame="1"/>
        </w:rPr>
        <w:t> </w:t>
      </w:r>
    </w:p>
    <w:p w:rsidR="00131F6C" w:rsidRPr="00131F6C" w:rsidRDefault="00131F6C" w:rsidP="00131F6C">
      <w:pPr>
        <w:rPr>
          <w:rFonts w:ascii="Times New Roman" w:eastAsia="Times New Roman" w:hAnsi="Times New Roman" w:cs="Times New Roman"/>
        </w:rPr>
      </w:pPr>
    </w:p>
    <w:p w:rsidR="00131F6C" w:rsidRDefault="00131F6C">
      <w:bookmarkStart w:id="0" w:name="_GoBack"/>
      <w:bookmarkEnd w:id="0"/>
    </w:p>
    <w:sectPr w:rsidR="00131F6C" w:rsidSect="00B95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BA183E"/>
    <w:multiLevelType w:val="multilevel"/>
    <w:tmpl w:val="8AD0B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6C"/>
    <w:rsid w:val="00131F6C"/>
    <w:rsid w:val="00B9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B093086-4B91-B540-8390-FD68DED9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1F6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31F6C"/>
    <w:rPr>
      <w:b/>
      <w:bCs/>
    </w:rPr>
  </w:style>
  <w:style w:type="character" w:customStyle="1" w:styleId="xapple-converted-space">
    <w:name w:val="x_apple-converted-space"/>
    <w:basedOn w:val="DefaultParagraphFont"/>
    <w:rsid w:val="0013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4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Aboyan</dc:creator>
  <cp:keywords/>
  <dc:description/>
  <cp:lastModifiedBy>Tamara Aboyan</cp:lastModifiedBy>
  <cp:revision>1</cp:revision>
  <dcterms:created xsi:type="dcterms:W3CDTF">2018-07-24T00:15:00Z</dcterms:created>
  <dcterms:modified xsi:type="dcterms:W3CDTF">2018-07-24T00:16:00Z</dcterms:modified>
</cp:coreProperties>
</file>